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CF" w:rsidRDefault="005A21A5" w:rsidP="006144CF">
      <w:pPr>
        <w:bidi/>
        <w:ind w:left="-1413" w:right="-1418"/>
        <w:rPr>
          <w:rFonts w:cs="B Titr"/>
          <w:noProof/>
          <w:sz w:val="24"/>
          <w:szCs w:val="24"/>
          <w:rtl/>
        </w:rPr>
      </w:pPr>
      <w:bookmarkStart w:id="0" w:name="_GoBack"/>
      <w:bookmarkEnd w:id="0"/>
      <w:r>
        <w:rPr>
          <w:rFonts w:cs="B Titr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CB2168" wp14:editId="00CD7B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1075" cy="951230"/>
            <wp:effectExtent l="0" t="0" r="9525" b="127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1A5" w:rsidRDefault="006144CF" w:rsidP="00AC33FD">
      <w:pPr>
        <w:tabs>
          <w:tab w:val="left" w:pos="4991"/>
        </w:tabs>
        <w:bidi/>
        <w:ind w:left="-1413" w:right="-1418"/>
        <w:jc w:val="center"/>
        <w:rPr>
          <w:rFonts w:cs="B Titr"/>
          <w:noProof/>
          <w:sz w:val="24"/>
          <w:szCs w:val="24"/>
          <w:rtl/>
        </w:rPr>
      </w:pPr>
      <w:r>
        <w:rPr>
          <w:rFonts w:cs="B Titr" w:hint="cs"/>
          <w:noProof/>
          <w:sz w:val="32"/>
          <w:szCs w:val="32"/>
          <w:rtl/>
        </w:rPr>
        <w:t xml:space="preserve">                                  </w:t>
      </w:r>
      <w:r w:rsidRPr="006144CF">
        <w:rPr>
          <w:rFonts w:cs="B Titr" w:hint="cs"/>
          <w:noProof/>
          <w:sz w:val="32"/>
          <w:szCs w:val="32"/>
          <w:rtl/>
        </w:rPr>
        <w:t xml:space="preserve">(نحوه استفاده </w:t>
      </w:r>
      <w:r w:rsidR="00AC33FD">
        <w:rPr>
          <w:rFonts w:cs="B Titr" w:hint="cs"/>
          <w:noProof/>
          <w:sz w:val="32"/>
          <w:szCs w:val="32"/>
          <w:rtl/>
          <w:lang w:bidi="fa-IR"/>
        </w:rPr>
        <w:t>پرتال</w:t>
      </w:r>
      <w:r w:rsidRPr="006144CF">
        <w:rPr>
          <w:rFonts w:cs="B Titr" w:hint="cs"/>
          <w:noProof/>
          <w:sz w:val="32"/>
          <w:szCs w:val="32"/>
          <w:rtl/>
        </w:rPr>
        <w:t xml:space="preserve"> کانون سردفتران و  دفتریاران)</w:t>
      </w:r>
    </w:p>
    <w:p w:rsidR="005811B2" w:rsidRPr="00AC33FD" w:rsidRDefault="005811B2" w:rsidP="00AC33FD">
      <w:pPr>
        <w:bidi/>
        <w:ind w:left="-1413" w:right="-1418"/>
        <w:jc w:val="center"/>
        <w:rPr>
          <w:rFonts w:cs="B Titr"/>
          <w:noProof/>
          <w:sz w:val="20"/>
          <w:szCs w:val="20"/>
          <w:rtl/>
          <w:lang w:bidi="fa-IR"/>
        </w:rPr>
      </w:pPr>
      <w:r w:rsidRPr="00AC33FD">
        <w:rPr>
          <w:rFonts w:cs="B Titr" w:hint="cs"/>
          <w:noProof/>
          <w:rtl/>
        </w:rPr>
        <w:t>ابتدا</w:t>
      </w:r>
      <w:r w:rsidRPr="00AC33FD">
        <w:rPr>
          <w:rFonts w:cs="B Titr"/>
          <w:noProof/>
          <w:rtl/>
        </w:rPr>
        <w:t xml:space="preserve"> </w:t>
      </w:r>
      <w:r w:rsidRPr="00AC33FD">
        <w:rPr>
          <w:rFonts w:cs="B Titr" w:hint="cs"/>
          <w:noProof/>
          <w:rtl/>
        </w:rPr>
        <w:t>وارد</w:t>
      </w:r>
      <w:r w:rsidRPr="00AC33FD">
        <w:rPr>
          <w:rFonts w:cs="B Titr"/>
          <w:noProof/>
          <w:rtl/>
        </w:rPr>
        <w:t xml:space="preserve"> </w:t>
      </w:r>
      <w:r w:rsidRPr="00AC33FD">
        <w:rPr>
          <w:rFonts w:cs="B Titr" w:hint="cs"/>
          <w:noProof/>
          <w:rtl/>
        </w:rPr>
        <w:t>سایت</w:t>
      </w:r>
      <w:r w:rsidRPr="00AC33FD">
        <w:rPr>
          <w:rFonts w:cs="B Titr"/>
          <w:noProof/>
          <w:rtl/>
        </w:rPr>
        <w:t xml:space="preserve"> </w:t>
      </w:r>
      <w:r w:rsidRPr="00AC33FD">
        <w:rPr>
          <w:rFonts w:cs="B Titr" w:hint="cs"/>
          <w:noProof/>
          <w:rtl/>
        </w:rPr>
        <w:t>کانون</w:t>
      </w:r>
      <w:r w:rsidRPr="00AC33FD">
        <w:rPr>
          <w:rFonts w:cs="B Titr"/>
          <w:noProof/>
          <w:rtl/>
        </w:rPr>
        <w:t xml:space="preserve"> </w:t>
      </w:r>
      <w:r w:rsidRPr="00AC33FD">
        <w:rPr>
          <w:rFonts w:cs="B Titr" w:hint="cs"/>
          <w:noProof/>
          <w:rtl/>
        </w:rPr>
        <w:t>سردفتران</w:t>
      </w:r>
      <w:r w:rsidRPr="00AC33FD">
        <w:rPr>
          <w:rFonts w:cs="B Titr"/>
          <w:noProof/>
          <w:rtl/>
        </w:rPr>
        <w:t xml:space="preserve"> </w:t>
      </w:r>
      <w:r w:rsidRPr="00AC33FD">
        <w:rPr>
          <w:rFonts w:cs="B Titr" w:hint="cs"/>
          <w:noProof/>
          <w:rtl/>
        </w:rPr>
        <w:t>و</w:t>
      </w:r>
      <w:r w:rsidRPr="00AC33FD">
        <w:rPr>
          <w:rFonts w:cs="B Titr"/>
          <w:noProof/>
          <w:rtl/>
        </w:rPr>
        <w:t xml:space="preserve"> </w:t>
      </w:r>
      <w:r w:rsidRPr="00AC33FD">
        <w:rPr>
          <w:rFonts w:cs="B Titr" w:hint="cs"/>
          <w:noProof/>
          <w:rtl/>
        </w:rPr>
        <w:t xml:space="preserve">دفتریاران به آدرس </w:t>
      </w:r>
      <w:r w:rsidRPr="00AC33FD">
        <w:rPr>
          <w:rFonts w:cs="B Titr"/>
          <w:noProof/>
          <w:sz w:val="24"/>
          <w:szCs w:val="24"/>
        </w:rPr>
        <w:t>notary.ir</w:t>
      </w:r>
      <w:r w:rsidRPr="00AC33FD">
        <w:rPr>
          <w:rFonts w:cs="B Titr"/>
          <w:noProof/>
          <w:lang w:bidi="fa-IR"/>
        </w:rPr>
        <w:t xml:space="preserve"> </w:t>
      </w:r>
      <w:r w:rsidRPr="00AC33FD">
        <w:rPr>
          <w:rFonts w:cs="B Titr" w:hint="cs"/>
          <w:noProof/>
          <w:rtl/>
          <w:lang w:bidi="fa-IR"/>
        </w:rPr>
        <w:t xml:space="preserve">  شده و در صفحه اصلی سایت گزینه </w:t>
      </w:r>
      <w:r w:rsidR="00AC33FD" w:rsidRPr="00AC33FD">
        <w:rPr>
          <w:rFonts w:cs="B Titr" w:hint="cs"/>
          <w:noProof/>
          <w:rtl/>
          <w:lang w:bidi="fa-IR"/>
        </w:rPr>
        <w:t>ورود اعضاء به پرتال</w:t>
      </w:r>
      <w:r w:rsidRPr="00AC33FD">
        <w:rPr>
          <w:rFonts w:cs="B Titr" w:hint="cs"/>
          <w:noProof/>
          <w:rtl/>
          <w:lang w:bidi="fa-IR"/>
        </w:rPr>
        <w:t xml:space="preserve"> را انتخاب می نمائیم.</w:t>
      </w:r>
    </w:p>
    <w:p w:rsidR="005811B2" w:rsidRDefault="00AC33FD" w:rsidP="005811B2">
      <w:pPr>
        <w:rPr>
          <w:noProof/>
        </w:rPr>
      </w:pPr>
      <w:r>
        <w:rPr>
          <w:noProof/>
        </w:rPr>
        <w:drawing>
          <wp:inline distT="0" distB="0" distL="0" distR="0" wp14:anchorId="5F658297" wp14:editId="544FC5A1">
            <wp:extent cx="5943600" cy="3308506"/>
            <wp:effectExtent l="0" t="0" r="0" b="6350"/>
            <wp:docPr id="3" name="Picture 3" descr="D: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B2" w:rsidRDefault="005811B2" w:rsidP="005811B2">
      <w:pPr>
        <w:rPr>
          <w:rFonts w:cs="B Titr"/>
          <w:sz w:val="24"/>
          <w:szCs w:val="24"/>
          <w:rtl/>
          <w:lang w:bidi="fa-IR"/>
        </w:rPr>
      </w:pPr>
    </w:p>
    <w:p w:rsidR="005811B2" w:rsidRDefault="007C68CC" w:rsidP="007C68CC">
      <w:pPr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----------------------------------------------------</w:t>
      </w:r>
    </w:p>
    <w:p w:rsidR="005811B2" w:rsidRPr="00AC33FD" w:rsidRDefault="00AC33FD" w:rsidP="007401D7">
      <w:pPr>
        <w:ind w:left="-1134" w:right="-1130"/>
        <w:jc w:val="center"/>
        <w:rPr>
          <w:rFonts w:cs="Times New Roman"/>
          <w:rtl/>
          <w:lang w:bidi="fa-IR"/>
        </w:rPr>
      </w:pPr>
      <w:r w:rsidRPr="00AC33FD">
        <w:rPr>
          <w:rFonts w:cs="B Titr" w:hint="cs"/>
          <w:rtl/>
          <w:lang w:bidi="fa-IR"/>
        </w:rPr>
        <w:t>در این صفحه نام کاربری و کلمه عبور و کد امنیتی را وارد نموده و جهت وارد شدن به مرحله بعد گزینه ورود را انتخاب می نماییم، جهت دریافت نام کاربری و کلمه عبور با کانون سردفتران و دفتریاران تماس حاصل فرمایید</w:t>
      </w:r>
      <w:r w:rsidRPr="00AC33FD">
        <w:rPr>
          <w:rFonts w:cs="B Titr" w:hint="cs"/>
          <w:sz w:val="24"/>
          <w:szCs w:val="24"/>
          <w:rtl/>
          <w:lang w:bidi="fa-IR"/>
        </w:rPr>
        <w:t>.</w:t>
      </w:r>
    </w:p>
    <w:p w:rsidR="007C68CC" w:rsidRDefault="00AC33FD" w:rsidP="007C68CC">
      <w:pPr>
        <w:ind w:right="-1413"/>
        <w:rPr>
          <w:rFonts w:cs="Times New Roman"/>
          <w:sz w:val="24"/>
          <w:szCs w:val="24"/>
          <w:rtl/>
          <w:lang w:bidi="fa-IR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43600" cy="3477549"/>
            <wp:effectExtent l="0" t="0" r="0" b="8890"/>
            <wp:docPr id="9" name="Picture 9" descr="D:\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CC" w:rsidRDefault="007C68CC" w:rsidP="007C68CC">
      <w:pPr>
        <w:ind w:left="-1418" w:right="-1413"/>
        <w:jc w:val="center"/>
        <w:rPr>
          <w:rFonts w:cs="Times New Roman"/>
          <w:sz w:val="24"/>
          <w:szCs w:val="24"/>
          <w:rtl/>
          <w:lang w:bidi="fa-IR"/>
        </w:rPr>
      </w:pPr>
    </w:p>
    <w:p w:rsidR="007C68CC" w:rsidRDefault="007C68CC" w:rsidP="007C68CC">
      <w:pPr>
        <w:ind w:left="-1418" w:right="-1413"/>
        <w:jc w:val="center"/>
        <w:rPr>
          <w:rFonts w:cs="Times New Roman"/>
          <w:sz w:val="24"/>
          <w:szCs w:val="24"/>
          <w:rtl/>
          <w:lang w:bidi="fa-IR"/>
        </w:rPr>
      </w:pPr>
    </w:p>
    <w:p w:rsidR="005811B2" w:rsidRPr="007C68CC" w:rsidRDefault="00AC33FD" w:rsidP="00AC33FD">
      <w:pPr>
        <w:ind w:left="-1134" w:right="-1413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در این مرحله جهت اضافه نمودن افراد تحت تکفل و یا تغیر مشخصات گزینه اطلاعات شخصی را انتخاب می نماییم.</w:t>
      </w:r>
    </w:p>
    <w:p w:rsidR="005811B2" w:rsidRDefault="00AC33FD" w:rsidP="003E4D30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</w:rPr>
        <w:drawing>
          <wp:inline distT="0" distB="0" distL="0" distR="0">
            <wp:extent cx="5943600" cy="3274791"/>
            <wp:effectExtent l="0" t="0" r="0" b="1905"/>
            <wp:docPr id="12" name="Picture 12" descr="D: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63" w:rsidRDefault="000A0463" w:rsidP="007C68CC">
      <w:pPr>
        <w:jc w:val="center"/>
        <w:rPr>
          <w:rFonts w:cs="B Titr"/>
          <w:sz w:val="24"/>
          <w:szCs w:val="24"/>
          <w:rtl/>
          <w:lang w:bidi="fa-IR"/>
        </w:rPr>
      </w:pPr>
    </w:p>
    <w:p w:rsidR="007C68CC" w:rsidRDefault="007C68CC" w:rsidP="007C68CC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---------------------------------------------------</w:t>
      </w:r>
    </w:p>
    <w:p w:rsidR="000A0463" w:rsidRDefault="00007E68" w:rsidP="003E4D30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جهت تغیر و تکمیل مشخصات سردفتر یا دفتریار گزینه ارسال مدارک و جهت اضافه نمودن و یا تغیر مشخصات افراد تحت تکفل گزینه اطلاعات منسوبین را انتخاب می نماییم.</w:t>
      </w:r>
    </w:p>
    <w:p w:rsidR="00F66BA1" w:rsidRDefault="00F66BA1" w:rsidP="007C68CC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:rsidR="007C68CC" w:rsidRDefault="00007E68" w:rsidP="007C68CC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drawing>
          <wp:inline distT="0" distB="0" distL="0" distR="0">
            <wp:extent cx="5943600" cy="3413526"/>
            <wp:effectExtent l="0" t="0" r="0" b="0"/>
            <wp:docPr id="17" name="Picture 17" descr="D: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CC" w:rsidRDefault="007C68CC" w:rsidP="00F77B95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:rsidR="00007E68" w:rsidRPr="00007E68" w:rsidRDefault="00007E68" w:rsidP="00007E68">
      <w:pPr>
        <w:bidi/>
        <w:ind w:left="709"/>
        <w:jc w:val="both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در این مرحله به تعداد افراد تحت تکفل گزینه افزودن موارد بیشتر را انتخاب نموده وبعد از تکمیل فرم و اسکن صفحه اول و صفحه ازدواج و طلاق  و همچنین عکس</w:t>
      </w:r>
      <w:r w:rsidR="007401D7">
        <w:rPr>
          <w:rFonts w:cs="B Titr"/>
          <w:sz w:val="24"/>
          <w:szCs w:val="24"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 xml:space="preserve"> گزینه ارسال را انتخاب نموده و بعد از مدت کوتاهی پرتال شما بروز میشود</w:t>
      </w:r>
      <w:r w:rsidR="007401D7">
        <w:rPr>
          <w:rFonts w:cs="B Titr"/>
          <w:sz w:val="24"/>
          <w:szCs w:val="24"/>
          <w:lang w:bidi="fa-IR"/>
        </w:rPr>
        <w:t xml:space="preserve"> </w:t>
      </w:r>
      <w:r w:rsidR="007401D7">
        <w:rPr>
          <w:rFonts w:cs="B Titr" w:hint="cs"/>
          <w:sz w:val="24"/>
          <w:szCs w:val="24"/>
          <w:rtl/>
          <w:lang w:bidi="fa-IR"/>
        </w:rPr>
        <w:t xml:space="preserve">در این مدت از سایت خارج نشوید </w:t>
      </w:r>
      <w:r>
        <w:rPr>
          <w:rFonts w:cs="B Titr" w:hint="cs"/>
          <w:sz w:val="24"/>
          <w:szCs w:val="24"/>
          <w:rtl/>
          <w:lang w:bidi="fa-IR"/>
        </w:rPr>
        <w:t>، بعد از بروز رسانی پرتال جهت صدور دفترچه درمانی  با کانون سردفتران و دفتریاران تماس حاصل فرمایید.</w:t>
      </w:r>
    </w:p>
    <w:p w:rsidR="00F66BA1" w:rsidRDefault="00007E68" w:rsidP="00F66BA1">
      <w:pPr>
        <w:bidi/>
        <w:jc w:val="both"/>
        <w:rPr>
          <w:rFonts w:cs="Times New Roman"/>
          <w:sz w:val="24"/>
          <w:szCs w:val="24"/>
          <w:rtl/>
          <w:lang w:bidi="fa-IR"/>
        </w:rPr>
      </w:pPr>
      <w:r>
        <w:rPr>
          <w:rFonts w:cs="Times New Roman"/>
          <w:noProof/>
          <w:sz w:val="24"/>
          <w:szCs w:val="24"/>
          <w:rtl/>
        </w:rPr>
        <w:drawing>
          <wp:inline distT="0" distB="0" distL="0" distR="0">
            <wp:extent cx="5943600" cy="2548455"/>
            <wp:effectExtent l="0" t="0" r="0" b="4445"/>
            <wp:docPr id="18" name="Picture 18" descr="D: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B5" w:rsidRDefault="00A113B5" w:rsidP="00A113B5">
      <w:pPr>
        <w:bidi/>
        <w:spacing w:line="240" w:lineRule="auto"/>
        <w:ind w:left="360"/>
        <w:rPr>
          <w:rFonts w:cs="B Titr"/>
          <w:sz w:val="24"/>
          <w:szCs w:val="24"/>
          <w:rtl/>
          <w:lang w:bidi="fa-IR"/>
        </w:rPr>
      </w:pPr>
    </w:p>
    <w:sectPr w:rsidR="00A113B5" w:rsidSect="005E35AC">
      <w:pgSz w:w="12240" w:h="15840"/>
      <w:pgMar w:top="0" w:right="1440" w:bottom="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AB" w:rsidRDefault="004A60AB" w:rsidP="003E4D30">
      <w:pPr>
        <w:spacing w:after="0" w:line="240" w:lineRule="auto"/>
      </w:pPr>
      <w:r>
        <w:separator/>
      </w:r>
    </w:p>
  </w:endnote>
  <w:endnote w:type="continuationSeparator" w:id="0">
    <w:p w:rsidR="004A60AB" w:rsidRDefault="004A60AB" w:rsidP="003E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AB" w:rsidRDefault="004A60AB" w:rsidP="003E4D30">
      <w:pPr>
        <w:spacing w:after="0" w:line="240" w:lineRule="auto"/>
      </w:pPr>
      <w:r>
        <w:separator/>
      </w:r>
    </w:p>
  </w:footnote>
  <w:footnote w:type="continuationSeparator" w:id="0">
    <w:p w:rsidR="004A60AB" w:rsidRDefault="004A60AB" w:rsidP="003E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4273"/>
    <w:multiLevelType w:val="hybridMultilevel"/>
    <w:tmpl w:val="CADE54B8"/>
    <w:lvl w:ilvl="0" w:tplc="E13EA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F0537"/>
    <w:multiLevelType w:val="hybridMultilevel"/>
    <w:tmpl w:val="113A3AB2"/>
    <w:lvl w:ilvl="0" w:tplc="48B255F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B008CF"/>
    <w:multiLevelType w:val="hybridMultilevel"/>
    <w:tmpl w:val="31DA0096"/>
    <w:lvl w:ilvl="0" w:tplc="F8F8D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30"/>
    <w:rsid w:val="00007E68"/>
    <w:rsid w:val="000A0463"/>
    <w:rsid w:val="001C3AB1"/>
    <w:rsid w:val="00242A30"/>
    <w:rsid w:val="0036615A"/>
    <w:rsid w:val="00375EE0"/>
    <w:rsid w:val="003E4D30"/>
    <w:rsid w:val="00407AC7"/>
    <w:rsid w:val="004240B8"/>
    <w:rsid w:val="004A60AB"/>
    <w:rsid w:val="005811B2"/>
    <w:rsid w:val="005A21A5"/>
    <w:rsid w:val="005C4E04"/>
    <w:rsid w:val="005E35AC"/>
    <w:rsid w:val="006144CF"/>
    <w:rsid w:val="00614A0D"/>
    <w:rsid w:val="006D3CE2"/>
    <w:rsid w:val="007401D7"/>
    <w:rsid w:val="007625CF"/>
    <w:rsid w:val="007C68CC"/>
    <w:rsid w:val="00822FE1"/>
    <w:rsid w:val="00823AD9"/>
    <w:rsid w:val="00842900"/>
    <w:rsid w:val="008853A0"/>
    <w:rsid w:val="00915361"/>
    <w:rsid w:val="009765B9"/>
    <w:rsid w:val="009C21AF"/>
    <w:rsid w:val="00A113B5"/>
    <w:rsid w:val="00AA0664"/>
    <w:rsid w:val="00AB1F76"/>
    <w:rsid w:val="00AC33FD"/>
    <w:rsid w:val="00AC4CD4"/>
    <w:rsid w:val="00AF1F23"/>
    <w:rsid w:val="00AF2667"/>
    <w:rsid w:val="00C10566"/>
    <w:rsid w:val="00C74149"/>
    <w:rsid w:val="00CD17EE"/>
    <w:rsid w:val="00D06236"/>
    <w:rsid w:val="00D070C0"/>
    <w:rsid w:val="00D24765"/>
    <w:rsid w:val="00D85C0E"/>
    <w:rsid w:val="00DE3378"/>
    <w:rsid w:val="00F014B2"/>
    <w:rsid w:val="00F45A9E"/>
    <w:rsid w:val="00F60CE1"/>
    <w:rsid w:val="00F66BA1"/>
    <w:rsid w:val="00F77B95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30"/>
  </w:style>
  <w:style w:type="paragraph" w:styleId="Footer">
    <w:name w:val="footer"/>
    <w:basedOn w:val="Normal"/>
    <w:link w:val="FooterChar"/>
    <w:uiPriority w:val="99"/>
    <w:unhideWhenUsed/>
    <w:rsid w:val="003E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30"/>
  </w:style>
  <w:style w:type="paragraph" w:styleId="ListParagraph">
    <w:name w:val="List Paragraph"/>
    <w:basedOn w:val="Normal"/>
    <w:uiPriority w:val="34"/>
    <w:qFormat/>
    <w:rsid w:val="00842900"/>
    <w:pPr>
      <w:ind w:left="720"/>
      <w:contextualSpacing/>
    </w:pPr>
  </w:style>
  <w:style w:type="table" w:styleId="TableGrid">
    <w:name w:val="Table Grid"/>
    <w:basedOn w:val="TableNormal"/>
    <w:uiPriority w:val="59"/>
    <w:rsid w:val="005C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30"/>
  </w:style>
  <w:style w:type="paragraph" w:styleId="Footer">
    <w:name w:val="footer"/>
    <w:basedOn w:val="Normal"/>
    <w:link w:val="FooterChar"/>
    <w:uiPriority w:val="99"/>
    <w:unhideWhenUsed/>
    <w:rsid w:val="003E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30"/>
  </w:style>
  <w:style w:type="paragraph" w:styleId="ListParagraph">
    <w:name w:val="List Paragraph"/>
    <w:basedOn w:val="Normal"/>
    <w:uiPriority w:val="34"/>
    <w:qFormat/>
    <w:rsid w:val="00842900"/>
    <w:pPr>
      <w:ind w:left="720"/>
      <w:contextualSpacing/>
    </w:pPr>
  </w:style>
  <w:style w:type="table" w:styleId="TableGrid">
    <w:name w:val="Table Grid"/>
    <w:basedOn w:val="TableNormal"/>
    <w:uiPriority w:val="59"/>
    <w:rsid w:val="005C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KANOON</dc:creator>
  <cp:lastModifiedBy>RMahamed</cp:lastModifiedBy>
  <cp:revision>2</cp:revision>
  <dcterms:created xsi:type="dcterms:W3CDTF">2022-12-26T22:21:00Z</dcterms:created>
  <dcterms:modified xsi:type="dcterms:W3CDTF">2022-12-26T22:21:00Z</dcterms:modified>
</cp:coreProperties>
</file>